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D49E" w14:textId="77777777" w:rsidR="00143606" w:rsidRDefault="00143606" w:rsidP="00143606"/>
    <w:tbl>
      <w:tblPr>
        <w:tblpPr w:leftFromText="180" w:rightFromText="180" w:vertAnchor="text" w:tblpY="1"/>
        <w:tblOverlap w:val="never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984"/>
        <w:gridCol w:w="4733"/>
        <w:gridCol w:w="709"/>
        <w:gridCol w:w="2834"/>
        <w:gridCol w:w="2410"/>
      </w:tblGrid>
      <w:tr w:rsidR="00143606" w:rsidRPr="008C4909" w14:paraId="1CC8B1F3" w14:textId="77777777" w:rsidTr="00143606">
        <w:trPr>
          <w:cantSplit/>
          <w:trHeight w:val="151"/>
        </w:trPr>
        <w:tc>
          <w:tcPr>
            <w:tcW w:w="508" w:type="dxa"/>
            <w:vMerge w:val="restart"/>
            <w:vAlign w:val="center"/>
          </w:tcPr>
          <w:p w14:paraId="43778AB7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5C1155BC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vAlign w:val="center"/>
          </w:tcPr>
          <w:p w14:paraId="20130389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8276" w:type="dxa"/>
            <w:gridSpan w:val="3"/>
            <w:vAlign w:val="center"/>
          </w:tcPr>
          <w:p w14:paraId="42F2D422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Технические и функциональные характеристики</w:t>
            </w:r>
          </w:p>
        </w:tc>
        <w:tc>
          <w:tcPr>
            <w:tcW w:w="2410" w:type="dxa"/>
            <w:vAlign w:val="center"/>
          </w:tcPr>
          <w:p w14:paraId="78C0F01E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Обоснование по КТРУ</w:t>
            </w:r>
          </w:p>
        </w:tc>
      </w:tr>
      <w:tr w:rsidR="00143606" w:rsidRPr="008C4909" w14:paraId="72AE8462" w14:textId="77777777" w:rsidTr="00143606">
        <w:trPr>
          <w:cantSplit/>
          <w:trHeight w:val="150"/>
        </w:trPr>
        <w:tc>
          <w:tcPr>
            <w:tcW w:w="508" w:type="dxa"/>
            <w:vMerge/>
            <w:vAlign w:val="center"/>
          </w:tcPr>
          <w:p w14:paraId="5A5F8547" w14:textId="77777777" w:rsidR="00143606" w:rsidRPr="008C4909" w:rsidRDefault="00143606" w:rsidP="0071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1D88D202" w14:textId="77777777" w:rsidR="00143606" w:rsidRPr="008C4909" w:rsidRDefault="00143606" w:rsidP="0071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</w:tcPr>
          <w:p w14:paraId="4737EDE3" w14:textId="77777777" w:rsidR="00143606" w:rsidRPr="008C4909" w:rsidRDefault="00143606" w:rsidP="0071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14:paraId="47AE0A8F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2834" w:type="dxa"/>
            <w:vAlign w:val="center"/>
          </w:tcPr>
          <w:p w14:paraId="7AD7FBC5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Значение показателя предлагаемого к поставке товара</w:t>
            </w:r>
          </w:p>
        </w:tc>
        <w:tc>
          <w:tcPr>
            <w:tcW w:w="2410" w:type="dxa"/>
          </w:tcPr>
          <w:p w14:paraId="4AE29D04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43606" w:rsidRPr="008C4909" w14:paraId="0D8D84B4" w14:textId="77777777" w:rsidTr="00143606">
        <w:trPr>
          <w:trHeight w:val="21"/>
        </w:trPr>
        <w:tc>
          <w:tcPr>
            <w:tcW w:w="508" w:type="dxa"/>
            <w:vMerge w:val="restart"/>
          </w:tcPr>
          <w:p w14:paraId="2C198CF4" w14:textId="202324D1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</w:tcPr>
          <w:p w14:paraId="5411A4B6" w14:textId="77777777" w:rsidR="00143606" w:rsidRPr="007824D8" w:rsidRDefault="00143606" w:rsidP="00715DDE">
            <w:pPr>
              <w:spacing w:line="240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7824D8">
              <w:rPr>
                <w:b/>
                <w:bCs/>
                <w:color w:val="FF0000"/>
                <w:sz w:val="18"/>
                <w:szCs w:val="18"/>
              </w:rPr>
              <w:t>32.99.53.130-00000005 - Шкаф лабораторный</w:t>
            </w:r>
          </w:p>
          <w:p w14:paraId="43E8B47B" w14:textId="77777777" w:rsidR="00143606" w:rsidRPr="007824D8" w:rsidRDefault="00143606" w:rsidP="00715DDE">
            <w:pPr>
              <w:spacing w:line="240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7824D8">
              <w:rPr>
                <w:b/>
                <w:bCs/>
                <w:color w:val="FF0000"/>
                <w:sz w:val="18"/>
                <w:szCs w:val="18"/>
              </w:rPr>
              <w:t>617</w:t>
            </w:r>
          </w:p>
          <w:p w14:paraId="5160AEC5" w14:textId="77777777" w:rsidR="00143606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4D8">
              <w:rPr>
                <w:b/>
                <w:bCs/>
                <w:color w:val="FF0000"/>
                <w:sz w:val="18"/>
                <w:szCs w:val="18"/>
              </w:rPr>
              <w:t>126н</w:t>
            </w:r>
          </w:p>
          <w:p w14:paraId="051D9E7A" w14:textId="77777777" w:rsidR="00143606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9DEC40" w14:textId="72197D00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42281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8DBA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CA66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 органическими веществами и разбавленными кислотами и щелочами</w:t>
            </w:r>
          </w:p>
        </w:tc>
        <w:tc>
          <w:tcPr>
            <w:tcW w:w="2410" w:type="dxa"/>
            <w:shd w:val="clear" w:color="auto" w:fill="auto"/>
          </w:tcPr>
          <w:p w14:paraId="0E527CE1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143606" w:rsidRPr="008C4909" w14:paraId="4FBB9883" w14:textId="77777777" w:rsidTr="00143606">
        <w:trPr>
          <w:trHeight w:val="21"/>
        </w:trPr>
        <w:tc>
          <w:tcPr>
            <w:tcW w:w="508" w:type="dxa"/>
            <w:vMerge/>
          </w:tcPr>
          <w:p w14:paraId="0928B361" w14:textId="77777777" w:rsidR="00143606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9763660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C215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Тип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A7892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043D1" w14:textId="77777777" w:rsidR="00143606" w:rsidRPr="007824D8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4D8">
              <w:rPr>
                <w:rStyle w:val="chars-valuevalue-text-desc"/>
                <w:rFonts w:ascii="Times New Roman" w:hAnsi="Times New Roman" w:cs="Times New Roman"/>
                <w:color w:val="333333"/>
                <w:sz w:val="20"/>
                <w:szCs w:val="20"/>
              </w:rPr>
              <w:t>Стационарный (вытяжной)</w:t>
            </w:r>
          </w:p>
        </w:tc>
        <w:tc>
          <w:tcPr>
            <w:tcW w:w="2410" w:type="dxa"/>
            <w:shd w:val="clear" w:color="auto" w:fill="auto"/>
          </w:tcPr>
          <w:p w14:paraId="69968D67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143606" w:rsidRPr="008C4909" w14:paraId="01D0289D" w14:textId="77777777" w:rsidTr="00143606">
        <w:trPr>
          <w:trHeight w:val="21"/>
        </w:trPr>
        <w:tc>
          <w:tcPr>
            <w:tcW w:w="508" w:type="dxa"/>
            <w:vMerge/>
          </w:tcPr>
          <w:p w14:paraId="6AD6A93D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8276639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771B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Верхняя часть – рабочая зона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DEF0B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6798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52AAE997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36B12228" w14:textId="77777777" w:rsidTr="00143606">
        <w:trPr>
          <w:trHeight w:val="21"/>
        </w:trPr>
        <w:tc>
          <w:tcPr>
            <w:tcW w:w="508" w:type="dxa"/>
            <w:vMerge/>
          </w:tcPr>
          <w:p w14:paraId="29B2D1F3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C2D129F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1B2C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Нижняя часть представляет собой основание тумбу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2134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FA6E6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</w:p>
        </w:tc>
        <w:tc>
          <w:tcPr>
            <w:tcW w:w="2410" w:type="dxa"/>
            <w:shd w:val="clear" w:color="auto" w:fill="auto"/>
          </w:tcPr>
          <w:p w14:paraId="56F2ABAE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47508F45" w14:textId="77777777" w:rsidTr="00143606">
        <w:trPr>
          <w:trHeight w:val="21"/>
        </w:trPr>
        <w:tc>
          <w:tcPr>
            <w:tcW w:w="508" w:type="dxa"/>
            <w:vMerge/>
          </w:tcPr>
          <w:p w14:paraId="44781A3E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E93A1D3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6FCAC270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Внешние габаритные размеры, длина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923314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3BE71CA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≥980</w:t>
            </w:r>
          </w:p>
        </w:tc>
        <w:tc>
          <w:tcPr>
            <w:tcW w:w="2410" w:type="dxa"/>
            <w:shd w:val="clear" w:color="auto" w:fill="auto"/>
          </w:tcPr>
          <w:p w14:paraId="0C201EF7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Характеристика указана в соответствии с габаритами помещения</w:t>
            </w:r>
          </w:p>
        </w:tc>
      </w:tr>
      <w:tr w:rsidR="00143606" w:rsidRPr="008C4909" w14:paraId="413BBF48" w14:textId="77777777" w:rsidTr="00143606">
        <w:trPr>
          <w:trHeight w:val="21"/>
        </w:trPr>
        <w:tc>
          <w:tcPr>
            <w:tcW w:w="508" w:type="dxa"/>
            <w:vMerge/>
          </w:tcPr>
          <w:p w14:paraId="789523FA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C922CD4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970385D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Внешние габаритные размеры, ширина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2F25E6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8CDA16D" w14:textId="77777777" w:rsidR="00143606" w:rsidRPr="008C4909" w:rsidRDefault="00143606" w:rsidP="00715D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≥700</w:t>
            </w:r>
          </w:p>
        </w:tc>
        <w:tc>
          <w:tcPr>
            <w:tcW w:w="2410" w:type="dxa"/>
            <w:shd w:val="clear" w:color="auto" w:fill="auto"/>
          </w:tcPr>
          <w:p w14:paraId="73B6A744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Характеристика указана в соответствии с габаритами помещения</w:t>
            </w:r>
          </w:p>
        </w:tc>
      </w:tr>
      <w:tr w:rsidR="00143606" w:rsidRPr="008C4909" w14:paraId="26CE2B24" w14:textId="77777777" w:rsidTr="00143606">
        <w:trPr>
          <w:trHeight w:val="21"/>
        </w:trPr>
        <w:tc>
          <w:tcPr>
            <w:tcW w:w="508" w:type="dxa"/>
            <w:vMerge/>
          </w:tcPr>
          <w:p w14:paraId="2C26166F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C375BAB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14FDEBE6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Внешние габаритные размеры, высота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FA0CE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5D8FF43" w14:textId="77777777" w:rsidR="00143606" w:rsidRPr="008C4909" w:rsidRDefault="00143606" w:rsidP="00715D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&gt;2170 и &lt;2200</w:t>
            </w:r>
          </w:p>
        </w:tc>
        <w:tc>
          <w:tcPr>
            <w:tcW w:w="2410" w:type="dxa"/>
            <w:shd w:val="clear" w:color="auto" w:fill="auto"/>
          </w:tcPr>
          <w:p w14:paraId="30C59411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Характеристика указана в соответствии с габаритами помещения</w:t>
            </w:r>
          </w:p>
        </w:tc>
      </w:tr>
      <w:tr w:rsidR="00143606" w:rsidRPr="008C4909" w14:paraId="5C3AAC0E" w14:textId="77777777" w:rsidTr="00143606">
        <w:trPr>
          <w:trHeight w:val="21"/>
        </w:trPr>
        <w:tc>
          <w:tcPr>
            <w:tcW w:w="508" w:type="dxa"/>
            <w:vMerge/>
          </w:tcPr>
          <w:p w14:paraId="4E59CB2F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5D4B25F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1C9B64F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Регулировка высоты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63A4F4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33BBFD95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4DFC1EE9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4958F935" w14:textId="77777777" w:rsidTr="00143606">
        <w:trPr>
          <w:trHeight w:val="21"/>
        </w:trPr>
        <w:tc>
          <w:tcPr>
            <w:tcW w:w="508" w:type="dxa"/>
            <w:vMerge/>
          </w:tcPr>
          <w:p w14:paraId="51E78601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A0CA3F0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18A56D7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Предел регулировки высоты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23199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7A59CF6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≥30</w:t>
            </w:r>
          </w:p>
        </w:tc>
        <w:tc>
          <w:tcPr>
            <w:tcW w:w="2410" w:type="dxa"/>
            <w:shd w:val="clear" w:color="auto" w:fill="auto"/>
          </w:tcPr>
          <w:p w14:paraId="3783762A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5BFE0148" w14:textId="77777777" w:rsidTr="00143606">
        <w:trPr>
          <w:trHeight w:val="21"/>
        </w:trPr>
        <w:tc>
          <w:tcPr>
            <w:tcW w:w="508" w:type="dxa"/>
            <w:vMerge/>
          </w:tcPr>
          <w:p w14:paraId="755D38D2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459D6F0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0941964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Количество опор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9EE180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63DD2FA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7CD394BD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567ED65F" w14:textId="77777777" w:rsidTr="00143606">
        <w:trPr>
          <w:trHeight w:val="21"/>
        </w:trPr>
        <w:tc>
          <w:tcPr>
            <w:tcW w:w="508" w:type="dxa"/>
            <w:vMerge/>
          </w:tcPr>
          <w:p w14:paraId="3A841347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7E468C0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B2FDDC9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Тип опор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5C5424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2F14C70A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М8</w:t>
            </w:r>
          </w:p>
        </w:tc>
        <w:tc>
          <w:tcPr>
            <w:tcW w:w="2410" w:type="dxa"/>
            <w:shd w:val="clear" w:color="auto" w:fill="auto"/>
          </w:tcPr>
          <w:p w14:paraId="4B249BEE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143606" w:rsidRPr="008C4909" w14:paraId="28C40FC5" w14:textId="77777777" w:rsidTr="00143606">
        <w:trPr>
          <w:trHeight w:val="21"/>
        </w:trPr>
        <w:tc>
          <w:tcPr>
            <w:tcW w:w="508" w:type="dxa"/>
            <w:vMerge/>
          </w:tcPr>
          <w:p w14:paraId="5AF2DD57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22242D9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8D674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Основание тумба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011A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EF793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05BC6D91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7E009B21" w14:textId="77777777" w:rsidTr="00143606">
        <w:trPr>
          <w:trHeight w:val="21"/>
        </w:trPr>
        <w:tc>
          <w:tcPr>
            <w:tcW w:w="508" w:type="dxa"/>
            <w:vMerge/>
          </w:tcPr>
          <w:p w14:paraId="049DC5F9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3C086EC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4680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 тумбы – цельносварной каркас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27C90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4E8C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253F071D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72D0345D" w14:textId="77777777" w:rsidTr="00143606">
        <w:trPr>
          <w:trHeight w:val="21"/>
        </w:trPr>
        <w:tc>
          <w:tcPr>
            <w:tcW w:w="508" w:type="dxa"/>
            <w:vMerge/>
          </w:tcPr>
          <w:p w14:paraId="784C38A5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F26154B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310BA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Конструкция элементов каркаса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A79B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BBEB3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квадратная труба</w:t>
            </w:r>
          </w:p>
        </w:tc>
        <w:tc>
          <w:tcPr>
            <w:tcW w:w="2410" w:type="dxa"/>
            <w:shd w:val="clear" w:color="auto" w:fill="auto"/>
          </w:tcPr>
          <w:p w14:paraId="084FA742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143606" w:rsidRPr="008C4909" w14:paraId="2BF4D7C9" w14:textId="77777777" w:rsidTr="00143606">
        <w:trPr>
          <w:trHeight w:val="21"/>
        </w:trPr>
        <w:tc>
          <w:tcPr>
            <w:tcW w:w="508" w:type="dxa"/>
            <w:vMerge/>
          </w:tcPr>
          <w:p w14:paraId="3875C620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93E9AA9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2865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Сечение трубы каркаса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5746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0F531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25х25</w:t>
            </w:r>
          </w:p>
        </w:tc>
        <w:tc>
          <w:tcPr>
            <w:tcW w:w="2410" w:type="dxa"/>
            <w:shd w:val="clear" w:color="auto" w:fill="auto"/>
          </w:tcPr>
          <w:p w14:paraId="135B2DB3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143606" w:rsidRPr="008C4909" w14:paraId="13AAF8BF" w14:textId="77777777" w:rsidTr="00143606">
        <w:trPr>
          <w:trHeight w:val="21"/>
        </w:trPr>
        <w:tc>
          <w:tcPr>
            <w:tcW w:w="508" w:type="dxa"/>
            <w:vMerge/>
          </w:tcPr>
          <w:p w14:paraId="6B0716DA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A04AB6D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83FF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Толщина материала каркаса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FBC14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416E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≥1,5</w:t>
            </w:r>
          </w:p>
        </w:tc>
        <w:tc>
          <w:tcPr>
            <w:tcW w:w="2410" w:type="dxa"/>
            <w:shd w:val="clear" w:color="auto" w:fill="auto"/>
          </w:tcPr>
          <w:p w14:paraId="4C7DDD98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143606" w:rsidRPr="008C4909" w14:paraId="28B9132F" w14:textId="77777777" w:rsidTr="00143606">
        <w:trPr>
          <w:trHeight w:val="21"/>
        </w:trPr>
        <w:tc>
          <w:tcPr>
            <w:tcW w:w="508" w:type="dxa"/>
            <w:vMerge/>
          </w:tcPr>
          <w:p w14:paraId="211579C7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FED7838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6E28D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Каркас закрыт панелями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31FC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06691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595B903B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7BEB697A" w14:textId="77777777" w:rsidTr="00143606">
        <w:trPr>
          <w:trHeight w:val="21"/>
        </w:trPr>
        <w:tc>
          <w:tcPr>
            <w:tcW w:w="508" w:type="dxa"/>
            <w:vMerge/>
          </w:tcPr>
          <w:p w14:paraId="5F21AD31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9FE16B4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0173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изготовления панелей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6CFF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52C5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сталь</w:t>
            </w:r>
          </w:p>
        </w:tc>
        <w:tc>
          <w:tcPr>
            <w:tcW w:w="2410" w:type="dxa"/>
            <w:shd w:val="clear" w:color="auto" w:fill="auto"/>
          </w:tcPr>
          <w:p w14:paraId="4D882B21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143606" w:rsidRPr="008C4909" w14:paraId="62C7D500" w14:textId="77777777" w:rsidTr="00143606">
        <w:trPr>
          <w:trHeight w:val="21"/>
        </w:trPr>
        <w:tc>
          <w:tcPr>
            <w:tcW w:w="508" w:type="dxa"/>
            <w:vMerge/>
          </w:tcPr>
          <w:p w14:paraId="113A5B05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6C27F4D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D707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Толщина материала панелей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E140A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9E13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≥0,8</w:t>
            </w:r>
          </w:p>
        </w:tc>
        <w:tc>
          <w:tcPr>
            <w:tcW w:w="2410" w:type="dxa"/>
            <w:shd w:val="clear" w:color="auto" w:fill="auto"/>
          </w:tcPr>
          <w:p w14:paraId="1BB3FB99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143606" w:rsidRPr="008C4909" w14:paraId="0D10D524" w14:textId="77777777" w:rsidTr="00143606">
        <w:trPr>
          <w:trHeight w:val="21"/>
        </w:trPr>
        <w:tc>
          <w:tcPr>
            <w:tcW w:w="508" w:type="dxa"/>
            <w:vMerge/>
          </w:tcPr>
          <w:p w14:paraId="27435896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DAA486F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D6B7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Высота тумбы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713E7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74A2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≥900</w:t>
            </w:r>
          </w:p>
        </w:tc>
        <w:tc>
          <w:tcPr>
            <w:tcW w:w="2410" w:type="dxa"/>
            <w:shd w:val="clear" w:color="auto" w:fill="auto"/>
          </w:tcPr>
          <w:p w14:paraId="136E6477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3D37C4E9" w14:textId="77777777" w:rsidTr="00143606">
        <w:trPr>
          <w:trHeight w:val="21"/>
        </w:trPr>
        <w:tc>
          <w:tcPr>
            <w:tcW w:w="508" w:type="dxa"/>
            <w:vMerge/>
          </w:tcPr>
          <w:p w14:paraId="59CD8A7D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D46B108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ACF05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дверей тумбы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4D651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EEA05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924A0C0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370FCDC5" w14:textId="77777777" w:rsidTr="00143606">
        <w:trPr>
          <w:trHeight w:val="21"/>
        </w:trPr>
        <w:tc>
          <w:tcPr>
            <w:tcW w:w="508" w:type="dxa"/>
            <w:vMerge/>
          </w:tcPr>
          <w:p w14:paraId="1F89EC59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93CD3AC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1EA9C64F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Конструкция двери тумбы панель типа «сэндвич»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978B2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3C08471D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249D0684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1B2B4246" w14:textId="77777777" w:rsidTr="00143606">
        <w:trPr>
          <w:trHeight w:val="21"/>
        </w:trPr>
        <w:tc>
          <w:tcPr>
            <w:tcW w:w="508" w:type="dxa"/>
            <w:vMerge/>
          </w:tcPr>
          <w:p w14:paraId="7455D3E8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BAF6737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4562D3E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Ручка на двери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29F4F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A764FDF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37E3045D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4BEDF147" w14:textId="77777777" w:rsidTr="00143606">
        <w:trPr>
          <w:trHeight w:val="21"/>
        </w:trPr>
        <w:tc>
          <w:tcPr>
            <w:tcW w:w="508" w:type="dxa"/>
            <w:vMerge/>
          </w:tcPr>
          <w:p w14:paraId="659A2CC7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6B4B4B8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129B654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Полка тумбы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449672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A4C7CC4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35B2D84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5D420492" w14:textId="77777777" w:rsidTr="00143606">
        <w:trPr>
          <w:trHeight w:val="21"/>
        </w:trPr>
        <w:tc>
          <w:tcPr>
            <w:tcW w:w="508" w:type="dxa"/>
            <w:vMerge/>
          </w:tcPr>
          <w:p w14:paraId="024DFFD9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55CCD26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68B221C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изготовления полки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A83DB4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2B53D857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сталь</w:t>
            </w:r>
          </w:p>
        </w:tc>
        <w:tc>
          <w:tcPr>
            <w:tcW w:w="2410" w:type="dxa"/>
            <w:shd w:val="clear" w:color="auto" w:fill="auto"/>
          </w:tcPr>
          <w:p w14:paraId="4A9F530D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5F0611E8" w14:textId="77777777" w:rsidTr="00143606">
        <w:trPr>
          <w:trHeight w:val="21"/>
        </w:trPr>
        <w:tc>
          <w:tcPr>
            <w:tcW w:w="508" w:type="dxa"/>
            <w:vMerge/>
          </w:tcPr>
          <w:p w14:paraId="48B62FA1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04DFE1F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0D58514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Толщина материала изготовления полки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5F345F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168EDC3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1763617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2DEE1B60" w14:textId="77777777" w:rsidTr="00143606">
        <w:trPr>
          <w:trHeight w:val="21"/>
        </w:trPr>
        <w:tc>
          <w:tcPr>
            <w:tcW w:w="508" w:type="dxa"/>
            <w:vMerge/>
          </w:tcPr>
          <w:p w14:paraId="06E9CD5F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278720E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825D939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 xml:space="preserve">Материал рабочей поверхности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0B5BA3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1C766D6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керамогранит</w:t>
            </w:r>
          </w:p>
        </w:tc>
        <w:tc>
          <w:tcPr>
            <w:tcW w:w="2410" w:type="dxa"/>
            <w:shd w:val="clear" w:color="auto" w:fill="auto"/>
          </w:tcPr>
          <w:p w14:paraId="69C10BC9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63B41A41" w14:textId="77777777" w:rsidTr="00143606">
        <w:trPr>
          <w:trHeight w:val="21"/>
        </w:trPr>
        <w:tc>
          <w:tcPr>
            <w:tcW w:w="508" w:type="dxa"/>
            <w:vMerge/>
          </w:tcPr>
          <w:p w14:paraId="229D074C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D2DA4C7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5959D13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Конструкция материала поверхности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B799B9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39913469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цельная</w:t>
            </w:r>
          </w:p>
        </w:tc>
        <w:tc>
          <w:tcPr>
            <w:tcW w:w="2410" w:type="dxa"/>
            <w:shd w:val="clear" w:color="auto" w:fill="auto"/>
          </w:tcPr>
          <w:p w14:paraId="129470B2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4F134DBF" w14:textId="77777777" w:rsidTr="00143606">
        <w:trPr>
          <w:trHeight w:val="21"/>
        </w:trPr>
        <w:tc>
          <w:tcPr>
            <w:tcW w:w="508" w:type="dxa"/>
            <w:vMerge/>
          </w:tcPr>
          <w:p w14:paraId="0F60154B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41DA460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1517E93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Толщина рабочей поверхности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19AA8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746DCED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&gt;</w:t>
            </w:r>
            <w:r w:rsidRPr="008C490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 и ≤27</w:t>
            </w:r>
          </w:p>
        </w:tc>
        <w:tc>
          <w:tcPr>
            <w:tcW w:w="2410" w:type="dxa"/>
            <w:shd w:val="clear" w:color="auto" w:fill="auto"/>
          </w:tcPr>
          <w:p w14:paraId="449624EC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143606" w:rsidRPr="008C4909" w14:paraId="6C64DB7D" w14:textId="77777777" w:rsidTr="00143606">
        <w:trPr>
          <w:trHeight w:val="21"/>
        </w:trPr>
        <w:tc>
          <w:tcPr>
            <w:tcW w:w="508" w:type="dxa"/>
            <w:vMerge/>
          </w:tcPr>
          <w:p w14:paraId="329A7453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A6D691E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2387463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Подложка для рабочей поверхности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5B515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2390CC89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05035873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2694DDDB" w14:textId="77777777" w:rsidTr="00143606">
        <w:trPr>
          <w:trHeight w:val="21"/>
        </w:trPr>
        <w:tc>
          <w:tcPr>
            <w:tcW w:w="508" w:type="dxa"/>
            <w:vMerge/>
          </w:tcPr>
          <w:p w14:paraId="74452E96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D192B27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AA379F7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Материал подложки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8ABCEA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317E4216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Влагостойкая фанера</w:t>
            </w:r>
          </w:p>
        </w:tc>
        <w:tc>
          <w:tcPr>
            <w:tcW w:w="2410" w:type="dxa"/>
            <w:shd w:val="clear" w:color="auto" w:fill="auto"/>
          </w:tcPr>
          <w:p w14:paraId="53BA211B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2412714E" w14:textId="77777777" w:rsidTr="00143606">
        <w:trPr>
          <w:trHeight w:val="21"/>
        </w:trPr>
        <w:tc>
          <w:tcPr>
            <w:tcW w:w="508" w:type="dxa"/>
            <w:vMerge/>
          </w:tcPr>
          <w:p w14:paraId="380FD441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24E9635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4E6F6AD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Передний противопроливочный бортик на рабочей поверхности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920093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1B2CC3F2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1F65EBC4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6E510821" w14:textId="77777777" w:rsidTr="00143606">
        <w:trPr>
          <w:trHeight w:val="21"/>
        </w:trPr>
        <w:tc>
          <w:tcPr>
            <w:tcW w:w="508" w:type="dxa"/>
            <w:vMerge/>
          </w:tcPr>
          <w:p w14:paraId="72919287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5AF3309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AC8F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Термостойкость</w:t>
            </w:r>
            <w:r w:rsidRPr="008C49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рабочей поверхности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C176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°С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D210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≥250</w:t>
            </w:r>
          </w:p>
        </w:tc>
        <w:tc>
          <w:tcPr>
            <w:tcW w:w="2410" w:type="dxa"/>
            <w:shd w:val="clear" w:color="auto" w:fill="auto"/>
          </w:tcPr>
          <w:p w14:paraId="4B3C95F0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143606" w:rsidRPr="008C4909" w14:paraId="333DF744" w14:textId="77777777" w:rsidTr="00143606">
        <w:trPr>
          <w:trHeight w:val="21"/>
        </w:trPr>
        <w:tc>
          <w:tcPr>
            <w:tcW w:w="508" w:type="dxa"/>
            <w:vMerge/>
          </w:tcPr>
          <w:p w14:paraId="35B1C211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F6EC530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9317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 поверхности должен быть стойким к среде средней агрессивности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9FDC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B834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2410" w:type="dxa"/>
            <w:shd w:val="clear" w:color="auto" w:fill="auto"/>
          </w:tcPr>
          <w:p w14:paraId="26B97158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52E9CA57" w14:textId="77777777" w:rsidTr="00143606">
        <w:trPr>
          <w:trHeight w:val="21"/>
        </w:trPr>
        <w:tc>
          <w:tcPr>
            <w:tcW w:w="508" w:type="dxa"/>
            <w:vMerge/>
          </w:tcPr>
          <w:p w14:paraId="6B43AB51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E10246F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0F2D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Химическая стойкость материала рабочей поверхности к воздействию химических реагентов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312E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608B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≥24</w:t>
            </w:r>
          </w:p>
        </w:tc>
        <w:tc>
          <w:tcPr>
            <w:tcW w:w="2410" w:type="dxa"/>
            <w:shd w:val="clear" w:color="auto" w:fill="auto"/>
          </w:tcPr>
          <w:p w14:paraId="001F7C22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143606" w:rsidRPr="008C4909" w14:paraId="6BD94301" w14:textId="77777777" w:rsidTr="00143606">
        <w:trPr>
          <w:trHeight w:val="21"/>
        </w:trPr>
        <w:tc>
          <w:tcPr>
            <w:tcW w:w="508" w:type="dxa"/>
            <w:vMerge/>
          </w:tcPr>
          <w:p w14:paraId="6E0448F7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5702065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600BF9EE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Допустимая распределительная нагрузка на рабочую поверхность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801732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B06BD0B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14:paraId="0C8F2DB5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143606" w:rsidRPr="008C4909" w14:paraId="41BC4614" w14:textId="77777777" w:rsidTr="00143606">
        <w:trPr>
          <w:trHeight w:val="21"/>
        </w:trPr>
        <w:tc>
          <w:tcPr>
            <w:tcW w:w="508" w:type="dxa"/>
            <w:vMerge/>
          </w:tcPr>
          <w:p w14:paraId="08EC7DCB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3A2951B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D0D0F55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 xml:space="preserve">Цвет материала рабочей поверхности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1FBA2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01EF41D5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серый</w:t>
            </w:r>
          </w:p>
        </w:tc>
        <w:tc>
          <w:tcPr>
            <w:tcW w:w="2410" w:type="dxa"/>
            <w:shd w:val="clear" w:color="auto" w:fill="auto"/>
          </w:tcPr>
          <w:p w14:paraId="52BD42E6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1A739B33" w14:textId="77777777" w:rsidTr="00143606">
        <w:trPr>
          <w:trHeight w:val="21"/>
        </w:trPr>
        <w:tc>
          <w:tcPr>
            <w:tcW w:w="508" w:type="dxa"/>
            <w:vMerge/>
          </w:tcPr>
          <w:p w14:paraId="6ED9338C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D9B6A3D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07E0F53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фактура материала рабочей поверхности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1EB69F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0850D8F1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матовая</w:t>
            </w:r>
          </w:p>
        </w:tc>
        <w:tc>
          <w:tcPr>
            <w:tcW w:w="2410" w:type="dxa"/>
            <w:shd w:val="clear" w:color="auto" w:fill="auto"/>
          </w:tcPr>
          <w:p w14:paraId="209F4DAD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4F33821B" w14:textId="77777777" w:rsidTr="00143606">
        <w:trPr>
          <w:trHeight w:val="21"/>
        </w:trPr>
        <w:tc>
          <w:tcPr>
            <w:tcW w:w="508" w:type="dxa"/>
            <w:vMerge/>
          </w:tcPr>
          <w:p w14:paraId="6015B397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B978D4F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1A606382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Вытяжная камера шкафа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D63549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7AC72129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4450149C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23783976" w14:textId="77777777" w:rsidTr="00143606">
        <w:trPr>
          <w:trHeight w:val="21"/>
        </w:trPr>
        <w:tc>
          <w:tcPr>
            <w:tcW w:w="508" w:type="dxa"/>
            <w:vMerge/>
          </w:tcPr>
          <w:p w14:paraId="0613330F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99A737C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426D3CA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Вытяжная камера шкафа выполнена из прочного каркаса с панелями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97DA73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0CA46777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1A21F31C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2BC526E6" w14:textId="77777777" w:rsidTr="00143606">
        <w:trPr>
          <w:trHeight w:val="21"/>
        </w:trPr>
        <w:tc>
          <w:tcPr>
            <w:tcW w:w="508" w:type="dxa"/>
            <w:vMerge/>
          </w:tcPr>
          <w:p w14:paraId="564137DC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F08E484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F89E3AF" w14:textId="77777777" w:rsidR="00143606" w:rsidRPr="006C6D58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6D58">
              <w:rPr>
                <w:rFonts w:ascii="Times New Roman" w:hAnsi="Times New Roman"/>
                <w:sz w:val="20"/>
                <w:szCs w:val="20"/>
              </w:rPr>
              <w:t>Материал каркаса вытяжной камеры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09EDE" w14:textId="77777777" w:rsidR="00143606" w:rsidRPr="006C6D58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650B92DF" w14:textId="77777777" w:rsidR="00143606" w:rsidRPr="006C6D58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6D58">
              <w:rPr>
                <w:rFonts w:ascii="Times New Roman" w:hAnsi="Times New Roman"/>
                <w:sz w:val="20"/>
                <w:szCs w:val="20"/>
              </w:rPr>
              <w:t>алюминий</w:t>
            </w:r>
          </w:p>
        </w:tc>
        <w:tc>
          <w:tcPr>
            <w:tcW w:w="2410" w:type="dxa"/>
            <w:shd w:val="clear" w:color="auto" w:fill="auto"/>
          </w:tcPr>
          <w:p w14:paraId="080E6855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143606" w:rsidRPr="008C4909" w14:paraId="07908506" w14:textId="77777777" w:rsidTr="00143606">
        <w:trPr>
          <w:trHeight w:val="21"/>
        </w:trPr>
        <w:tc>
          <w:tcPr>
            <w:tcW w:w="508" w:type="dxa"/>
            <w:vMerge/>
          </w:tcPr>
          <w:p w14:paraId="45720ADD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3179ACC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C1B1033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Материал боковых панелей шкафа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4954F5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194D3271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Стекло</w:t>
            </w:r>
          </w:p>
        </w:tc>
        <w:tc>
          <w:tcPr>
            <w:tcW w:w="2410" w:type="dxa"/>
            <w:shd w:val="clear" w:color="auto" w:fill="auto"/>
          </w:tcPr>
          <w:p w14:paraId="4194E135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38C5C146" w14:textId="77777777" w:rsidTr="00143606">
        <w:trPr>
          <w:trHeight w:val="21"/>
        </w:trPr>
        <w:tc>
          <w:tcPr>
            <w:tcW w:w="508" w:type="dxa"/>
            <w:vMerge/>
          </w:tcPr>
          <w:p w14:paraId="4E4BF7B1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36A2A33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20ADC10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Материал задней стенки шкафа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A90C41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71480D87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Стекло</w:t>
            </w:r>
          </w:p>
        </w:tc>
        <w:tc>
          <w:tcPr>
            <w:tcW w:w="2410" w:type="dxa"/>
            <w:shd w:val="clear" w:color="auto" w:fill="auto"/>
          </w:tcPr>
          <w:p w14:paraId="743BE4CF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79C79B96" w14:textId="77777777" w:rsidTr="00143606">
        <w:trPr>
          <w:trHeight w:val="21"/>
        </w:trPr>
        <w:tc>
          <w:tcPr>
            <w:tcW w:w="508" w:type="dxa"/>
            <w:vMerge/>
          </w:tcPr>
          <w:p w14:paraId="15947FD0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CF7F8D2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36CBB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Экран защитный рабочей зоны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EE5D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5AF9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4C8DDF98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0F06835C" w14:textId="77777777" w:rsidTr="00143606">
        <w:trPr>
          <w:trHeight w:val="21"/>
        </w:trPr>
        <w:tc>
          <w:tcPr>
            <w:tcW w:w="508" w:type="dxa"/>
            <w:vMerge/>
          </w:tcPr>
          <w:p w14:paraId="79A8D3BB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CCFB214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B0C90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Экран с возможностью фиксации на любой высоте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93D5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099B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53B62DC3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387A9EF1" w14:textId="77777777" w:rsidTr="00143606">
        <w:trPr>
          <w:trHeight w:val="21"/>
        </w:trPr>
        <w:tc>
          <w:tcPr>
            <w:tcW w:w="508" w:type="dxa"/>
            <w:vMerge/>
          </w:tcPr>
          <w:p w14:paraId="07EA1B05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B1B43F1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0387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 экрана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1D0B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B2861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Стекло</w:t>
            </w:r>
          </w:p>
        </w:tc>
        <w:tc>
          <w:tcPr>
            <w:tcW w:w="2410" w:type="dxa"/>
            <w:shd w:val="clear" w:color="auto" w:fill="auto"/>
          </w:tcPr>
          <w:p w14:paraId="6018F4F7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1E561AC9" w14:textId="77777777" w:rsidTr="00143606">
        <w:trPr>
          <w:trHeight w:val="21"/>
        </w:trPr>
        <w:tc>
          <w:tcPr>
            <w:tcW w:w="508" w:type="dxa"/>
            <w:vMerge/>
          </w:tcPr>
          <w:p w14:paraId="53305D04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16D37A7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9FF6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Покрытие элементов из стекла ударопрочной пленкой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85843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EF83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51074104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527DA3DB" w14:textId="77777777" w:rsidTr="00143606">
        <w:trPr>
          <w:trHeight w:val="21"/>
        </w:trPr>
        <w:tc>
          <w:tcPr>
            <w:tcW w:w="508" w:type="dxa"/>
            <w:vMerge/>
          </w:tcPr>
          <w:p w14:paraId="684E4CCF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EE59F75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B557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Механизм под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ъ</w:t>
            </w: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ема экрана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A532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939CC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противовесы</w:t>
            </w:r>
          </w:p>
        </w:tc>
        <w:tc>
          <w:tcPr>
            <w:tcW w:w="2410" w:type="dxa"/>
            <w:shd w:val="clear" w:color="auto" w:fill="auto"/>
          </w:tcPr>
          <w:p w14:paraId="31CAF74A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143606" w:rsidRPr="008C4909" w14:paraId="4B90E6D9" w14:textId="77777777" w:rsidTr="00143606">
        <w:trPr>
          <w:trHeight w:val="21"/>
        </w:trPr>
        <w:tc>
          <w:tcPr>
            <w:tcW w:w="508" w:type="dxa"/>
            <w:vMerge/>
          </w:tcPr>
          <w:p w14:paraId="3903D775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36D879B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49C5A40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Ручка экрана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3F0CE8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76DF214E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690DA572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2D9FE480" w14:textId="77777777" w:rsidTr="00143606">
        <w:trPr>
          <w:trHeight w:val="21"/>
        </w:trPr>
        <w:tc>
          <w:tcPr>
            <w:tcW w:w="508" w:type="dxa"/>
            <w:vMerge/>
          </w:tcPr>
          <w:p w14:paraId="10F4E3E8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DD8034A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7804CF4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розеток на передней панели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4E330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1C5C8B45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25579FF3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03E10494" w14:textId="77777777" w:rsidTr="00143606">
        <w:trPr>
          <w:trHeight w:val="21"/>
        </w:trPr>
        <w:tc>
          <w:tcPr>
            <w:tcW w:w="508" w:type="dxa"/>
            <w:vMerge/>
          </w:tcPr>
          <w:p w14:paraId="6A0DD751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00A2FF2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6B93D500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Выключатель светодиодного светильника</w:t>
            </w:r>
            <w:r w:rsidRPr="008C49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передней панели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5F52D1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60F8F277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497AB791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744556CD" w14:textId="77777777" w:rsidTr="00143606">
        <w:trPr>
          <w:trHeight w:val="21"/>
        </w:trPr>
        <w:tc>
          <w:tcPr>
            <w:tcW w:w="508" w:type="dxa"/>
            <w:vMerge/>
          </w:tcPr>
          <w:p w14:paraId="6A795F81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D51CB7A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18219DF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Светодиодный светильник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273595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363F9077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3F95E37F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1AD79141" w14:textId="77777777" w:rsidTr="00143606">
        <w:trPr>
          <w:trHeight w:val="21"/>
        </w:trPr>
        <w:tc>
          <w:tcPr>
            <w:tcW w:w="508" w:type="dxa"/>
            <w:vMerge/>
          </w:tcPr>
          <w:p w14:paraId="231FE43F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983FC69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A871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Брызгозащищенные розетки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CB6B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B5F2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≥3</w:t>
            </w:r>
          </w:p>
        </w:tc>
        <w:tc>
          <w:tcPr>
            <w:tcW w:w="2410" w:type="dxa"/>
            <w:shd w:val="clear" w:color="auto" w:fill="auto"/>
          </w:tcPr>
          <w:p w14:paraId="017FB1E0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5A6A282A" w14:textId="77777777" w:rsidTr="00143606">
        <w:trPr>
          <w:trHeight w:val="21"/>
        </w:trPr>
        <w:tc>
          <w:tcPr>
            <w:tcW w:w="508" w:type="dxa"/>
            <w:vMerge/>
          </w:tcPr>
          <w:p w14:paraId="5AEC2AE7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136BF6A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48A5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Степень защиты розеток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B08A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8CB9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хуже IP44</w:t>
            </w:r>
          </w:p>
        </w:tc>
        <w:tc>
          <w:tcPr>
            <w:tcW w:w="2410" w:type="dxa"/>
            <w:shd w:val="clear" w:color="auto" w:fill="auto"/>
          </w:tcPr>
          <w:p w14:paraId="7BB4994D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143606" w:rsidRPr="008C4909" w14:paraId="71A6BBF3" w14:textId="77777777" w:rsidTr="00143606">
        <w:trPr>
          <w:trHeight w:val="21"/>
        </w:trPr>
        <w:tc>
          <w:tcPr>
            <w:tcW w:w="508" w:type="dxa"/>
            <w:vMerge/>
          </w:tcPr>
          <w:p w14:paraId="3593C394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0C2C2F6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1D46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Автомат аварийного отключения тока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C54B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B74B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4DF2AB69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20582061" w14:textId="77777777" w:rsidTr="00143606">
        <w:trPr>
          <w:trHeight w:val="21"/>
        </w:trPr>
        <w:tc>
          <w:tcPr>
            <w:tcW w:w="508" w:type="dxa"/>
            <w:vMerge/>
          </w:tcPr>
          <w:p w14:paraId="24854D32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8EF2AA4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30E1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Номинальный 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FA75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48B8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≥25</w:t>
            </w:r>
          </w:p>
        </w:tc>
        <w:tc>
          <w:tcPr>
            <w:tcW w:w="2410" w:type="dxa"/>
            <w:shd w:val="clear" w:color="auto" w:fill="auto"/>
          </w:tcPr>
          <w:p w14:paraId="5853C276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204F2B79" w14:textId="77777777" w:rsidTr="00143606">
        <w:trPr>
          <w:trHeight w:val="21"/>
        </w:trPr>
        <w:tc>
          <w:tcPr>
            <w:tcW w:w="508" w:type="dxa"/>
            <w:vMerge/>
          </w:tcPr>
          <w:p w14:paraId="6FDEF836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7E51AB0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94F4B6A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Вытяжной патрубок</w:t>
            </w:r>
            <w:r w:rsidRPr="008C49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подключения к стационарной вентиляции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CE94A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245E962C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5BB3EB1A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615BE15C" w14:textId="77777777" w:rsidTr="00143606">
        <w:trPr>
          <w:trHeight w:val="21"/>
        </w:trPr>
        <w:tc>
          <w:tcPr>
            <w:tcW w:w="508" w:type="dxa"/>
            <w:vMerge/>
          </w:tcPr>
          <w:p w14:paraId="1843916F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32F05F2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5C49A32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Диаметр патрубка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5C486F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9537CC0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10" w:type="dxa"/>
            <w:shd w:val="clear" w:color="auto" w:fill="auto"/>
          </w:tcPr>
          <w:p w14:paraId="22E5B4F5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2571769D" w14:textId="77777777" w:rsidTr="00143606">
        <w:trPr>
          <w:trHeight w:val="21"/>
        </w:trPr>
        <w:tc>
          <w:tcPr>
            <w:tcW w:w="508" w:type="dxa"/>
            <w:vMerge/>
          </w:tcPr>
          <w:p w14:paraId="1CE175C5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06FB6E6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2404D4D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Раковина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E2492E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7F1E4B1D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48349CD5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26F55F40" w14:textId="77777777" w:rsidTr="00143606">
        <w:trPr>
          <w:trHeight w:val="21"/>
        </w:trPr>
        <w:tc>
          <w:tcPr>
            <w:tcW w:w="508" w:type="dxa"/>
            <w:vMerge/>
          </w:tcPr>
          <w:p w14:paraId="0CE039B5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11291F9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F59B71C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изготовления раковины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D2A1D7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1E976177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полипропилен</w:t>
            </w:r>
          </w:p>
        </w:tc>
        <w:tc>
          <w:tcPr>
            <w:tcW w:w="2410" w:type="dxa"/>
            <w:shd w:val="clear" w:color="auto" w:fill="auto"/>
          </w:tcPr>
          <w:p w14:paraId="3082DA17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5E39717B" w14:textId="77777777" w:rsidTr="00143606">
        <w:trPr>
          <w:trHeight w:val="21"/>
        </w:trPr>
        <w:tc>
          <w:tcPr>
            <w:tcW w:w="508" w:type="dxa"/>
            <w:vMerge/>
          </w:tcPr>
          <w:p w14:paraId="2E53EB40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474B749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62509115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раковины, длина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DABB14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D47D00C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≥250 и &lt;300</w:t>
            </w:r>
          </w:p>
        </w:tc>
        <w:tc>
          <w:tcPr>
            <w:tcW w:w="2410" w:type="dxa"/>
            <w:shd w:val="clear" w:color="auto" w:fill="auto"/>
          </w:tcPr>
          <w:p w14:paraId="370537C6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3AB73BF6" w14:textId="77777777" w:rsidTr="00143606">
        <w:trPr>
          <w:trHeight w:val="21"/>
        </w:trPr>
        <w:tc>
          <w:tcPr>
            <w:tcW w:w="508" w:type="dxa"/>
            <w:vMerge/>
          </w:tcPr>
          <w:p w14:paraId="5CC3719F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0EAB6DB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C918679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раковины, ширина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E08BF9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266BC40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≥100 и &lt;120</w:t>
            </w:r>
          </w:p>
        </w:tc>
        <w:tc>
          <w:tcPr>
            <w:tcW w:w="2410" w:type="dxa"/>
            <w:shd w:val="clear" w:color="auto" w:fill="auto"/>
          </w:tcPr>
          <w:p w14:paraId="6A50D98F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2C92397D" w14:textId="77777777" w:rsidTr="00143606">
        <w:trPr>
          <w:trHeight w:val="21"/>
        </w:trPr>
        <w:tc>
          <w:tcPr>
            <w:tcW w:w="508" w:type="dxa"/>
            <w:vMerge/>
          </w:tcPr>
          <w:p w14:paraId="22840D42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EFD5BFE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37EAD18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Габаритные размеры раковины, глубина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C33861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5569FBA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&gt;145 и &lt;200</w:t>
            </w:r>
          </w:p>
        </w:tc>
        <w:tc>
          <w:tcPr>
            <w:tcW w:w="2410" w:type="dxa"/>
            <w:shd w:val="clear" w:color="auto" w:fill="auto"/>
          </w:tcPr>
          <w:p w14:paraId="473A8F24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33359AE5" w14:textId="77777777" w:rsidTr="00143606">
        <w:trPr>
          <w:trHeight w:val="21"/>
        </w:trPr>
        <w:tc>
          <w:tcPr>
            <w:tcW w:w="508" w:type="dxa"/>
            <w:vMerge/>
          </w:tcPr>
          <w:p w14:paraId="00B428FC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A950458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828613A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 xml:space="preserve">Сифон кислотостойкий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26B614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823E618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743F15D6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139ACBD5" w14:textId="77777777" w:rsidTr="00143606">
        <w:trPr>
          <w:trHeight w:val="21"/>
        </w:trPr>
        <w:tc>
          <w:tcPr>
            <w:tcW w:w="508" w:type="dxa"/>
            <w:vMerge/>
          </w:tcPr>
          <w:p w14:paraId="2A840940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663AFB9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D0020D1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Кран лабораторный с «носиком» для холодной воды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F7B61C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32123540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7F91B35C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5CDEFA2C" w14:textId="77777777" w:rsidTr="00143606">
        <w:trPr>
          <w:trHeight w:val="21"/>
        </w:trPr>
        <w:tc>
          <w:tcPr>
            <w:tcW w:w="508" w:type="dxa"/>
            <w:vMerge/>
          </w:tcPr>
          <w:p w14:paraId="348A6426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C30E15E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EB4B67D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Гибкая подводка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C9A0E4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632E2F9B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7DE532E8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055D677F" w14:textId="77777777" w:rsidTr="00143606">
        <w:trPr>
          <w:trHeight w:val="21"/>
        </w:trPr>
        <w:tc>
          <w:tcPr>
            <w:tcW w:w="508" w:type="dxa"/>
            <w:vMerge/>
          </w:tcPr>
          <w:p w14:paraId="7130489E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45EBF0C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4A83E5C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Цвет шкафа вытяжного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6D0DC3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23B5D07A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светло-серый RAL: 7035</w:t>
            </w:r>
          </w:p>
        </w:tc>
        <w:tc>
          <w:tcPr>
            <w:tcW w:w="2410" w:type="dxa"/>
            <w:shd w:val="clear" w:color="auto" w:fill="auto"/>
          </w:tcPr>
          <w:p w14:paraId="110B9B9C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6F9961F5" w14:textId="77777777" w:rsidTr="00143606">
        <w:trPr>
          <w:trHeight w:val="21"/>
        </w:trPr>
        <w:tc>
          <w:tcPr>
            <w:tcW w:w="508" w:type="dxa"/>
            <w:vMerge/>
          </w:tcPr>
          <w:p w14:paraId="6B5832F9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1A8715F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8E639A6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Покрытие металлических поверхностей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3E701E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D600E6E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Порошковая покраска</w:t>
            </w:r>
          </w:p>
        </w:tc>
        <w:tc>
          <w:tcPr>
            <w:tcW w:w="2410" w:type="dxa"/>
            <w:shd w:val="clear" w:color="auto" w:fill="auto"/>
          </w:tcPr>
          <w:p w14:paraId="79168280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143606" w:rsidRPr="008C4909" w14:paraId="25140481" w14:textId="77777777" w:rsidTr="00143606">
        <w:trPr>
          <w:trHeight w:val="21"/>
        </w:trPr>
        <w:tc>
          <w:tcPr>
            <w:tcW w:w="508" w:type="dxa"/>
            <w:vMerge/>
          </w:tcPr>
          <w:p w14:paraId="6A4FDEC6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5224BFE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B97B5A3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требованиям технического регламента Таможенного союза «О безопасности низковольтного оборудования» (ТР ТС 004/2011)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200E33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66CD8827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75ED20E6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70F0A3D1" w14:textId="77777777" w:rsidTr="00143606">
        <w:trPr>
          <w:trHeight w:val="21"/>
        </w:trPr>
        <w:tc>
          <w:tcPr>
            <w:tcW w:w="508" w:type="dxa"/>
            <w:vMerge/>
          </w:tcPr>
          <w:p w14:paraId="0BFD808A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738E00A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8DCEF64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требованиям технического регламента Таможенного союза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«Электромагнитная совместимость технических средств» (ТР ТС 020/2011)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D89850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2657E565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15080D3D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286F15B5" w14:textId="77777777" w:rsidTr="00143606">
        <w:trPr>
          <w:trHeight w:val="21"/>
        </w:trPr>
        <w:tc>
          <w:tcPr>
            <w:tcW w:w="508" w:type="dxa"/>
            <w:vMerge/>
          </w:tcPr>
          <w:p w14:paraId="5AC96DC7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C855803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4F4D81B" w14:textId="77777777" w:rsidR="00143606" w:rsidRPr="00540F14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Соответствие требованиям технического регламента Таможенного союза «О безопасности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мебельной продукции</w:t>
            </w: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(ТР ТС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13423A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6DE06A4F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555B3E3A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1F1A0CF3" w14:textId="77777777" w:rsidTr="00143606">
        <w:trPr>
          <w:trHeight w:val="21"/>
        </w:trPr>
        <w:tc>
          <w:tcPr>
            <w:tcW w:w="508" w:type="dxa"/>
            <w:vMerge/>
          </w:tcPr>
          <w:p w14:paraId="48A0840A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0F651D1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1D8872BA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требованиям ТУ 31.09.11-004-30389076-2021 «Мебель лабораторная для учебных заведений»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A608E3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7AAFB298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41637205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143606" w:rsidRPr="008C4909" w14:paraId="6AF3528C" w14:textId="77777777" w:rsidTr="00143606">
        <w:trPr>
          <w:trHeight w:val="21"/>
        </w:trPr>
        <w:tc>
          <w:tcPr>
            <w:tcW w:w="508" w:type="dxa"/>
            <w:vMerge/>
          </w:tcPr>
          <w:p w14:paraId="456F85AB" w14:textId="77777777" w:rsidR="00143606" w:rsidRPr="008C4909" w:rsidRDefault="00143606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267BE38" w14:textId="77777777" w:rsidR="00143606" w:rsidRPr="008C4909" w:rsidRDefault="00143606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8D91FEE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40F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Соответствие требованиям ГОСТ 16371-2014 "Мебель. Общие технические условия"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AF6CE" w14:textId="77777777" w:rsidR="00143606" w:rsidRPr="008C4909" w:rsidRDefault="00143606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05CB14BB" w14:textId="77777777" w:rsidR="00143606" w:rsidRPr="008C4909" w:rsidRDefault="00143606" w:rsidP="00715D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5AE6FFE1" w14:textId="77777777" w:rsidR="00143606" w:rsidRPr="00EC5AEE" w:rsidRDefault="00143606" w:rsidP="00715DD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</w:tbl>
    <w:p w14:paraId="121D6691" w14:textId="77777777" w:rsidR="00117186" w:rsidRDefault="00117186"/>
    <w:sectPr w:rsidR="00117186" w:rsidSect="001436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70"/>
    <w:rsid w:val="00117186"/>
    <w:rsid w:val="00143606"/>
    <w:rsid w:val="00F4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5738"/>
  <w15:chartTrackingRefBased/>
  <w15:docId w15:val="{B404A1A2-5457-4E6D-A5C6-C262A022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606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-valuevalue-text-desc">
    <w:name w:val="chars-value__value-text-desc"/>
    <w:basedOn w:val="a0"/>
    <w:rsid w:val="001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6911</Characters>
  <Application>Microsoft Office Word</Application>
  <DocSecurity>0</DocSecurity>
  <Lines>57</Lines>
  <Paragraphs>16</Paragraphs>
  <ScaleCrop>false</ScaleCrop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2024-08-05T12:43:00Z</dcterms:created>
  <dcterms:modified xsi:type="dcterms:W3CDTF">2024-08-05T12:43:00Z</dcterms:modified>
</cp:coreProperties>
</file>